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43D08"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</w:t>
            </w:r>
            <w:r w:rsidR="00F41154">
              <w:t xml:space="preserve">I stopień / profil </w:t>
            </w:r>
            <w:proofErr w:type="spellStart"/>
            <w:r w:rsidR="00F41154">
              <w:t>ogólnoakademicki</w:t>
            </w:r>
            <w:proofErr w:type="spellEnd"/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1154">
              <w:t>I</w:t>
            </w:r>
            <w:r w:rsidR="00F43D08">
              <w:t xml:space="preserve"> </w:t>
            </w:r>
            <w:r w:rsidR="00F41154">
              <w:t>/ 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41154">
              <w:rPr>
                <w:b/>
              </w:rPr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1E659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D2C1F">
              <w:t>Informacja naukowa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D2C1F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490638" w:rsidRPr="00DD6065" w:rsidRDefault="00490638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D4949" w:rsidRDefault="00821902" w:rsidP="00821902">
            <w:pPr>
              <w:spacing w:after="0" w:line="240" w:lineRule="auto"/>
            </w:pPr>
            <w:r>
              <w:t>Zapoznanie studentów z narzędziami informatycznymi, testami statystycznymi i zasadami opracowywania wyników badań naukowych. Zapoznanie studentów z pozyskiwaniem źródeł naukowych informacji medycznych. Przedstawienie studentom sposobów wyszukiwania informacji naukowej w bazach danych.</w:t>
            </w:r>
          </w:p>
          <w:p w:rsidR="00821902" w:rsidRDefault="00821902" w:rsidP="00821902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21902" w:rsidRDefault="00AD301D" w:rsidP="005E45F9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821902" w:rsidRDefault="00B76978" w:rsidP="00821902">
            <w:pPr>
              <w:spacing w:after="0" w:line="240" w:lineRule="auto"/>
            </w:pPr>
            <w:r>
              <w:br/>
            </w:r>
            <w:r w:rsidR="003B787D" w:rsidRPr="00616899">
              <w:t>C.W5.</w:t>
            </w:r>
            <w:r w:rsidR="003B787D">
              <w:t xml:space="preserve">     </w:t>
            </w:r>
            <w:r w:rsidR="002834B9">
              <w:tab/>
            </w:r>
            <w:r w:rsidR="00821902">
              <w:t>Omawia narzędzia informatyczne, testy statystyczne i zasady opracowywania wyników</w:t>
            </w:r>
            <w:r w:rsidR="00821902">
              <w:br/>
              <w:t xml:space="preserve">                             badań naukowych.</w:t>
            </w:r>
          </w:p>
          <w:p w:rsidR="00821902" w:rsidRDefault="003B787D" w:rsidP="00821902">
            <w:pPr>
              <w:spacing w:after="0" w:line="240" w:lineRule="auto"/>
            </w:pPr>
            <w:r>
              <w:t>C.W6</w:t>
            </w:r>
            <w:r w:rsidRPr="00616899">
              <w:t>.</w:t>
            </w:r>
            <w:r w:rsidR="002834B9">
              <w:tab/>
            </w:r>
            <w:r>
              <w:t xml:space="preserve">              </w:t>
            </w:r>
            <w:r w:rsidR="00821902">
              <w:t>Analizuje źródła naukowej informacji medycznej.</w:t>
            </w:r>
          </w:p>
          <w:p w:rsidR="00821902" w:rsidRDefault="003B787D" w:rsidP="00B76978">
            <w:pPr>
              <w:spacing w:after="0" w:line="240" w:lineRule="auto"/>
            </w:pPr>
            <w:r>
              <w:t xml:space="preserve">C.W7.       </w:t>
            </w:r>
            <w:r w:rsidR="002834B9">
              <w:tab/>
            </w:r>
            <w:r w:rsidR="00821902" w:rsidRPr="00821902">
              <w:t>Przedstawia sposoby wyszukiwania info</w:t>
            </w:r>
            <w:r w:rsidR="00821902">
              <w:t xml:space="preserve">rmacji naukowej w bazach danych. </w:t>
            </w:r>
            <w:r w:rsidR="00821902">
              <w:br/>
            </w: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</w:p>
          <w:p w:rsidR="002834B9" w:rsidRDefault="003B787D" w:rsidP="005E45F9">
            <w:pPr>
              <w:spacing w:after="0" w:line="240" w:lineRule="auto"/>
            </w:pPr>
            <w:r w:rsidRPr="00651E30">
              <w:t>C.U6.</w:t>
            </w:r>
            <w:r>
              <w:t xml:space="preserve">     </w:t>
            </w:r>
            <w:r w:rsidR="002834B9">
              <w:tab/>
            </w:r>
            <w:r w:rsidR="00821902" w:rsidRPr="00821902">
              <w:t>Potrafi korzystać ze specjalistycznej literatury na</w:t>
            </w:r>
            <w:r w:rsidR="00821902">
              <w:t>ukowej krajowej i zagranicznej,</w:t>
            </w:r>
            <w:r w:rsidR="00821902">
              <w:br/>
              <w:t xml:space="preserve">                             </w:t>
            </w:r>
            <w:r w:rsidR="00821902" w:rsidRPr="00821902">
              <w:t>naukowych baz danych oraz informacji i danych prze</w:t>
            </w:r>
            <w:r w:rsidR="00821902">
              <w:t>kazywanych przez międzynarodowe</w:t>
            </w:r>
            <w:r w:rsidR="00821902">
              <w:br/>
              <w:t xml:space="preserve">                             </w:t>
            </w:r>
            <w:r w:rsidR="00821902" w:rsidRPr="00821902">
              <w:t>organizacje i stowarzyszenia pielęgniarskie</w:t>
            </w:r>
            <w:r w:rsidR="00821902">
              <w:t>.</w:t>
            </w:r>
          </w:p>
          <w:p w:rsidR="00AD301D" w:rsidRDefault="00AD301D" w:rsidP="002834B9">
            <w:pPr>
              <w:spacing w:after="0" w:line="240" w:lineRule="auto"/>
            </w:pPr>
          </w:p>
          <w:p w:rsidR="00035D84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</w:p>
          <w:p w:rsidR="00AD301D" w:rsidRDefault="00035D84" w:rsidP="00035D84">
            <w:pPr>
              <w:spacing w:after="0" w:line="240" w:lineRule="auto"/>
            </w:pPr>
            <w:r>
              <w:t xml:space="preserve"> </w:t>
            </w:r>
            <w:r w:rsidR="003B787D">
              <w:t xml:space="preserve">K2          </w:t>
            </w:r>
            <w:r w:rsidR="007256EE">
              <w:tab/>
            </w:r>
            <w:r w:rsidR="00821902">
              <w:t>Formułowania opinii dotyczących</w:t>
            </w:r>
            <w:r w:rsidR="00821902" w:rsidRPr="00821902">
              <w:t xml:space="preserve"> różnych aspektów działalności zawodowej i zasięga</w:t>
            </w:r>
            <w:r w:rsidR="00821902">
              <w:t>nia</w:t>
            </w:r>
            <w:r w:rsidR="00821902">
              <w:br/>
              <w:t xml:space="preserve">                             </w:t>
            </w:r>
            <w:r w:rsidR="00821902" w:rsidRPr="00821902">
              <w:t>porad ekspertów w przypadku trudności z sa</w:t>
            </w:r>
            <w:r w:rsidR="00821902">
              <w:t>modzielnym rozwiązaniem problemów.</w:t>
            </w:r>
            <w:r w:rsidR="00821902">
              <w:br/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82190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5E45F9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034F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0DE8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59C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4B9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10BF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6018"/>
    <w:rsid w:val="0035613B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53B3"/>
    <w:rsid w:val="003B787D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3A4A"/>
    <w:rsid w:val="00484187"/>
    <w:rsid w:val="00490638"/>
    <w:rsid w:val="00490FE7"/>
    <w:rsid w:val="00491FB6"/>
    <w:rsid w:val="004B0AE0"/>
    <w:rsid w:val="004B289C"/>
    <w:rsid w:val="004B79F1"/>
    <w:rsid w:val="004C1142"/>
    <w:rsid w:val="004D23B2"/>
    <w:rsid w:val="004D27D2"/>
    <w:rsid w:val="004D2A28"/>
    <w:rsid w:val="004D5788"/>
    <w:rsid w:val="004D5BD6"/>
    <w:rsid w:val="004E1AD1"/>
    <w:rsid w:val="004F0120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5F9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E30"/>
    <w:rsid w:val="00652519"/>
    <w:rsid w:val="006605C6"/>
    <w:rsid w:val="006609BB"/>
    <w:rsid w:val="00664BEE"/>
    <w:rsid w:val="00670E92"/>
    <w:rsid w:val="00676E24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0E7F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37CED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2C1F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1902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062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D4949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46BDD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0578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453A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1154"/>
    <w:rsid w:val="00F43D08"/>
    <w:rsid w:val="00F44BDD"/>
    <w:rsid w:val="00F523EC"/>
    <w:rsid w:val="00F601AB"/>
    <w:rsid w:val="00F73B6E"/>
    <w:rsid w:val="00F74CB5"/>
    <w:rsid w:val="00F83585"/>
    <w:rsid w:val="00FA75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8314D-900F-49B2-B294-9308956D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ECC4-3039-46B9-841C-B8E98CF9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2619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2020-02-21T09:39:00Z</dcterms:created>
  <dcterms:modified xsi:type="dcterms:W3CDTF">2020-06-03T12:16:00Z</dcterms:modified>
</cp:coreProperties>
</file>